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0A02" w14:textId="7DBEDFB1" w:rsidR="003D7E64" w:rsidRPr="00E272BE" w:rsidRDefault="00E272BE">
      <w:pPr>
        <w:rPr>
          <w:rFonts w:ascii="Gabriola" w:hAnsi="Gabriola"/>
          <w:b/>
          <w:bCs/>
          <w:color w:val="00B0F0"/>
          <w:sz w:val="160"/>
          <w:szCs w:val="160"/>
        </w:rPr>
      </w:pPr>
      <w:r w:rsidRPr="00E272BE">
        <w:rPr>
          <w:rFonts w:ascii="Gabriola" w:hAnsi="Gabriola"/>
          <w:b/>
          <w:bCs/>
          <w:color w:val="00B0F0"/>
          <w:sz w:val="160"/>
          <w:szCs w:val="160"/>
        </w:rPr>
        <w:t>Spanish Sermons Coming soon</w:t>
      </w:r>
    </w:p>
    <w:sectPr w:rsidR="003D7E64" w:rsidRPr="00E27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23"/>
    <w:rsid w:val="003D7E64"/>
    <w:rsid w:val="00883C23"/>
    <w:rsid w:val="00E2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4EAF"/>
  <w15:chartTrackingRefBased/>
  <w15:docId w15:val="{43A40099-B873-402E-A1B7-ABA6BD9C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Sharmila Singh</dc:creator>
  <cp:keywords/>
  <dc:description/>
  <cp:lastModifiedBy>Sharmila Singh</cp:lastModifiedBy>
  <cp:revision>2</cp:revision>
  <dcterms:created xsi:type="dcterms:W3CDTF">2022-10-30T16:32:00Z</dcterms:created>
  <dcterms:modified xsi:type="dcterms:W3CDTF">2022-10-30T16:33:00Z</dcterms:modified>
</cp:coreProperties>
</file>